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45" w:rsidRDefault="00CE1045" w:rsidP="00AF3AEC">
      <w:pPr>
        <w:jc w:val="both"/>
      </w:pPr>
    </w:p>
    <w:p w:rsidR="00B46A6F" w:rsidRDefault="00B46A6F" w:rsidP="00AF3AEC">
      <w:pPr>
        <w:jc w:val="center"/>
      </w:pPr>
    </w:p>
    <w:p w:rsidR="00B46A6F" w:rsidRPr="00533371" w:rsidRDefault="00834C6A" w:rsidP="00AF3AE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33371">
        <w:rPr>
          <w:rFonts w:ascii="Times New Roman" w:hAnsi="Times New Roman" w:cs="Times New Roman"/>
          <w:b/>
          <w:sz w:val="36"/>
          <w:szCs w:val="36"/>
          <w:u w:val="single"/>
        </w:rPr>
        <w:t>Convention de prêt à usage</w:t>
      </w:r>
      <w:r w:rsidR="00B46A6F" w:rsidRPr="00533371">
        <w:rPr>
          <w:rFonts w:ascii="Times New Roman" w:hAnsi="Times New Roman" w:cs="Times New Roman"/>
          <w:b/>
          <w:sz w:val="36"/>
          <w:szCs w:val="36"/>
          <w:u w:val="single"/>
        </w:rPr>
        <w:t xml:space="preserve"> de matériel de l’ENSAIT.</w:t>
      </w:r>
    </w:p>
    <w:p w:rsidR="00B46A6F" w:rsidRPr="008E3A84" w:rsidRDefault="00B46A6F" w:rsidP="00163F54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46A6F" w:rsidRPr="008E3A84" w:rsidRDefault="00B46A6F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Objet de la convention.</w:t>
      </w:r>
    </w:p>
    <w:p w:rsidR="00B46A6F" w:rsidRPr="008E3A84" w:rsidRDefault="00B46A6F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 xml:space="preserve">La présente convention régit </w:t>
      </w:r>
      <w:r w:rsidR="00834C6A" w:rsidRPr="008E3A84">
        <w:rPr>
          <w:rFonts w:ascii="Times New Roman" w:hAnsi="Times New Roman" w:cs="Times New Roman"/>
        </w:rPr>
        <w:t>le prêt à usage</w:t>
      </w:r>
      <w:r w:rsidRPr="008E3A84">
        <w:rPr>
          <w:rFonts w:ascii="Times New Roman" w:hAnsi="Times New Roman" w:cs="Times New Roman"/>
        </w:rPr>
        <w:t xml:space="preserve"> de matériel appartenant à l’ENSAIT,</w:t>
      </w:r>
      <w:r w:rsidR="00834C6A" w:rsidRPr="008E3A84">
        <w:rPr>
          <w:rFonts w:ascii="Times New Roman" w:hAnsi="Times New Roman" w:cs="Times New Roman"/>
        </w:rPr>
        <w:t xml:space="preserve"> </w:t>
      </w:r>
      <w:r w:rsidR="00934AA6" w:rsidRPr="008E3A84">
        <w:rPr>
          <w:rFonts w:ascii="Times New Roman" w:hAnsi="Times New Roman" w:cs="Times New Roman"/>
        </w:rPr>
        <w:t>tel que défini</w:t>
      </w:r>
      <w:r w:rsidR="00834C6A" w:rsidRPr="008E3A84">
        <w:rPr>
          <w:rFonts w:ascii="Times New Roman" w:hAnsi="Times New Roman" w:cs="Times New Roman"/>
        </w:rPr>
        <w:t xml:space="preserve"> à l’article 1875 du code civil.</w:t>
      </w:r>
    </w:p>
    <w:p w:rsidR="00B46A6F" w:rsidRPr="008E3A84" w:rsidRDefault="00B46A6F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Parties à la convention.</w:t>
      </w:r>
    </w:p>
    <w:p w:rsidR="00B3555B" w:rsidRPr="008E3A84" w:rsidRDefault="00B46A6F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La présente convention est conclue entre</w:t>
      </w:r>
      <w:r w:rsidR="005D6EA7" w:rsidRPr="008E3A84">
        <w:rPr>
          <w:rFonts w:ascii="Times New Roman" w:hAnsi="Times New Roman" w:cs="Times New Roman"/>
        </w:rPr>
        <w:t>,</w:t>
      </w:r>
      <w:r w:rsidRPr="008E3A84">
        <w:rPr>
          <w:rFonts w:ascii="Times New Roman" w:hAnsi="Times New Roman" w:cs="Times New Roman"/>
        </w:rPr>
        <w:t xml:space="preserve"> d’une part</w:t>
      </w:r>
      <w:r w:rsidR="005D6EA7" w:rsidRPr="008E3A84">
        <w:rPr>
          <w:rFonts w:ascii="Times New Roman" w:hAnsi="Times New Roman" w:cs="Times New Roman"/>
        </w:rPr>
        <w:t> :</w:t>
      </w:r>
      <w:r w:rsidRPr="008E3A84">
        <w:rPr>
          <w:rFonts w:ascii="Times New Roman" w:hAnsi="Times New Roman" w:cs="Times New Roman"/>
        </w:rPr>
        <w:t xml:space="preserve"> </w:t>
      </w:r>
    </w:p>
    <w:p w:rsidR="00B46A6F" w:rsidRPr="008E3A84" w:rsidRDefault="00B3555B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L’Ecole</w:t>
      </w:r>
      <w:r w:rsidR="00B46A6F" w:rsidRPr="008E3A84">
        <w:rPr>
          <w:rFonts w:ascii="Times New Roman" w:hAnsi="Times New Roman" w:cs="Times New Roman"/>
        </w:rPr>
        <w:t xml:space="preserve"> Nationale Supérieure des Arts et I</w:t>
      </w:r>
      <w:r w:rsidR="004261B2" w:rsidRPr="008E3A84">
        <w:rPr>
          <w:rFonts w:ascii="Times New Roman" w:hAnsi="Times New Roman" w:cs="Times New Roman"/>
        </w:rPr>
        <w:t>ndustries textiles</w:t>
      </w:r>
      <w:r w:rsidRPr="008E3A84">
        <w:rPr>
          <w:rFonts w:ascii="Times New Roman" w:hAnsi="Times New Roman" w:cs="Times New Roman"/>
        </w:rPr>
        <w:t xml:space="preserve"> (ENSAIT)</w:t>
      </w:r>
      <w:r w:rsidR="004261B2" w:rsidRPr="008E3A84">
        <w:rPr>
          <w:rFonts w:ascii="Times New Roman" w:hAnsi="Times New Roman" w:cs="Times New Roman"/>
        </w:rPr>
        <w:t>, Etablissement Public à caractère Scientifique, Culturel et Professionnel dont le siège social est situé :</w:t>
      </w:r>
      <w:bookmarkStart w:id="0" w:name="_GoBack"/>
      <w:bookmarkEnd w:id="0"/>
    </w:p>
    <w:p w:rsidR="00B46A6F" w:rsidRPr="008E3A84" w:rsidRDefault="004261B2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 xml:space="preserve">2 allée Louise et Victor </w:t>
      </w:r>
      <w:proofErr w:type="spellStart"/>
      <w:r w:rsidRPr="008E3A84">
        <w:rPr>
          <w:rFonts w:ascii="Times New Roman" w:hAnsi="Times New Roman" w:cs="Times New Roman"/>
        </w:rPr>
        <w:t>Champier</w:t>
      </w:r>
      <w:proofErr w:type="spellEnd"/>
      <w:r w:rsidRPr="008E3A84">
        <w:rPr>
          <w:rFonts w:ascii="Times New Roman" w:hAnsi="Times New Roman" w:cs="Times New Roman"/>
        </w:rPr>
        <w:t xml:space="preserve"> BP 30329</w:t>
      </w:r>
      <w:r w:rsidR="00584A85">
        <w:rPr>
          <w:rFonts w:ascii="Times New Roman" w:hAnsi="Times New Roman" w:cs="Times New Roman"/>
        </w:rPr>
        <w:t xml:space="preserve"> 59100</w:t>
      </w:r>
      <w:r w:rsidRPr="008E3A84">
        <w:rPr>
          <w:rFonts w:ascii="Times New Roman" w:hAnsi="Times New Roman" w:cs="Times New Roman"/>
        </w:rPr>
        <w:t xml:space="preserve"> ROUBAIX CEDEX 1 – France. Siret n°195 903 380 00010</w:t>
      </w:r>
    </w:p>
    <w:p w:rsidR="004261B2" w:rsidRPr="008E3A84" w:rsidRDefault="004261B2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Représenté par son Directeur M. Éric DEVAUX.</w:t>
      </w:r>
    </w:p>
    <w:p w:rsidR="00B3555B" w:rsidRDefault="005D6EA7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Et d’</w:t>
      </w:r>
      <w:r w:rsidR="00B3555B" w:rsidRPr="008E3A84">
        <w:rPr>
          <w:rFonts w:ascii="Times New Roman" w:hAnsi="Times New Roman" w:cs="Times New Roman"/>
        </w:rPr>
        <w:t>autre part :</w:t>
      </w:r>
    </w:p>
    <w:p w:rsidR="00CF7590" w:rsidRPr="00CF7590" w:rsidRDefault="00CF7590" w:rsidP="00163F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M/Mme </w:t>
      </w:r>
      <w:r w:rsidRPr="00CF7590">
        <w:rPr>
          <w:rFonts w:ascii="Times New Roman" w:hAnsi="Times New Roman" w:cs="Times New Roman"/>
          <w:b/>
          <w:highlight w:val="yellow"/>
        </w:rPr>
        <w:t>X</w:t>
      </w:r>
    </w:p>
    <w:p w:rsidR="00CF7590" w:rsidRPr="008E3A84" w:rsidRDefault="00CF7590" w:rsidP="00163F54">
      <w:pPr>
        <w:jc w:val="both"/>
        <w:rPr>
          <w:rFonts w:ascii="Times New Roman" w:hAnsi="Times New Roman" w:cs="Times New Roman"/>
        </w:rPr>
      </w:pPr>
    </w:p>
    <w:p w:rsidR="005D6EA7" w:rsidRPr="008E3A84" w:rsidRDefault="005D6EA7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 xml:space="preserve">Matériel </w:t>
      </w:r>
      <w:r w:rsidR="00D04874" w:rsidRPr="008E3A84">
        <w:rPr>
          <w:rFonts w:ascii="Times New Roman" w:hAnsi="Times New Roman" w:cs="Times New Roman"/>
          <w:b/>
          <w:u w:val="single"/>
        </w:rPr>
        <w:t>prêté</w:t>
      </w:r>
      <w:r w:rsidRPr="008E3A84">
        <w:rPr>
          <w:rFonts w:ascii="Times New Roman" w:hAnsi="Times New Roman" w:cs="Times New Roman"/>
          <w:b/>
          <w:u w:val="single"/>
        </w:rPr>
        <w:t>.</w:t>
      </w:r>
    </w:p>
    <w:p w:rsidR="005D6EA7" w:rsidRPr="008E3A84" w:rsidRDefault="00EC5DA1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L’emprunt de matériel concerne :</w:t>
      </w:r>
      <w:r w:rsidR="00002E88">
        <w:rPr>
          <w:rFonts w:ascii="Times New Roman" w:hAnsi="Times New Roman" w:cs="Times New Roman"/>
        </w:rPr>
        <w:t xml:space="preserve"> </w:t>
      </w:r>
      <w:r w:rsidR="00002E88" w:rsidRPr="00002E88">
        <w:rPr>
          <w:rFonts w:ascii="Times New Roman" w:hAnsi="Times New Roman" w:cs="Times New Roman"/>
          <w:highlight w:val="yellow"/>
        </w:rPr>
        <w:t>Précisions sur le matériel</w:t>
      </w:r>
      <w:r w:rsidR="00FB7B8D" w:rsidRPr="008E3A84">
        <w:rPr>
          <w:rFonts w:ascii="Times New Roman" w:hAnsi="Times New Roman" w:cs="Times New Roman"/>
        </w:rPr>
        <w:t xml:space="preserve"> (cf. ANNEXE).</w:t>
      </w:r>
    </w:p>
    <w:p w:rsidR="00D04874" w:rsidRPr="008E3A84" w:rsidRDefault="00D04874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Conformément à l’article 1877 du code civil, l’ENSAIT demeure propriétaire du matériel cité ci-dessus.</w:t>
      </w:r>
    </w:p>
    <w:p w:rsidR="00EC5DA1" w:rsidRPr="008E3A84" w:rsidRDefault="00EC5DA1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Motif d</w:t>
      </w:r>
      <w:r w:rsidR="00D04874" w:rsidRPr="008E3A84">
        <w:rPr>
          <w:rFonts w:ascii="Times New Roman" w:hAnsi="Times New Roman" w:cs="Times New Roman"/>
          <w:b/>
          <w:u w:val="single"/>
        </w:rPr>
        <w:t>u prêt</w:t>
      </w:r>
      <w:r w:rsidRPr="008E3A84">
        <w:rPr>
          <w:rFonts w:ascii="Times New Roman" w:hAnsi="Times New Roman" w:cs="Times New Roman"/>
          <w:b/>
          <w:u w:val="single"/>
        </w:rPr>
        <w:t>.</w:t>
      </w:r>
    </w:p>
    <w:p w:rsidR="00D04874" w:rsidRDefault="00EC5DA1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Le matériel visé à l’article précédent est e</w:t>
      </w:r>
      <w:r w:rsidR="00B3555B" w:rsidRPr="008E3A84">
        <w:rPr>
          <w:rFonts w:ascii="Times New Roman" w:hAnsi="Times New Roman" w:cs="Times New Roman"/>
        </w:rPr>
        <w:t xml:space="preserve">mprunté dans </w:t>
      </w:r>
      <w:r w:rsidR="00B3555B" w:rsidRPr="00CF7590">
        <w:rPr>
          <w:rFonts w:ascii="Times New Roman" w:hAnsi="Times New Roman" w:cs="Times New Roman"/>
          <w:highlight w:val="yellow"/>
        </w:rPr>
        <w:t xml:space="preserve">le </w:t>
      </w:r>
      <w:r w:rsidR="008E5A5F" w:rsidRPr="00CF7590">
        <w:rPr>
          <w:rFonts w:ascii="Times New Roman" w:hAnsi="Times New Roman" w:cs="Times New Roman"/>
          <w:highlight w:val="yellow"/>
        </w:rPr>
        <w:t>cadre</w:t>
      </w:r>
      <w:r w:rsidR="00FF0F36" w:rsidRPr="00CF7590">
        <w:rPr>
          <w:rFonts w:ascii="Times New Roman" w:hAnsi="Times New Roman" w:cs="Times New Roman"/>
          <w:highlight w:val="yellow"/>
        </w:rPr>
        <w:t xml:space="preserve"> des travaux de recherche de 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</w:p>
    <w:p w:rsidR="00EC5DA1" w:rsidRPr="008E3A84" w:rsidRDefault="00D04874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Durée du prêt</w:t>
      </w:r>
      <w:r w:rsidR="00EC5DA1" w:rsidRPr="008E3A84">
        <w:rPr>
          <w:rFonts w:ascii="Times New Roman" w:hAnsi="Times New Roman" w:cs="Times New Roman"/>
          <w:b/>
          <w:u w:val="single"/>
        </w:rPr>
        <w:t>.</w:t>
      </w:r>
    </w:p>
    <w:p w:rsidR="00EC5DA1" w:rsidRPr="008E3A84" w:rsidRDefault="00EC5DA1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 xml:space="preserve">Le matériel visé au III. </w:t>
      </w:r>
      <w:proofErr w:type="gramStart"/>
      <w:r w:rsidRPr="008E3A84">
        <w:rPr>
          <w:rFonts w:ascii="Times New Roman" w:hAnsi="Times New Roman" w:cs="Times New Roman"/>
        </w:rPr>
        <w:t>est</w:t>
      </w:r>
      <w:proofErr w:type="gramEnd"/>
      <w:r w:rsidRPr="008E3A84">
        <w:rPr>
          <w:rFonts w:ascii="Times New Roman" w:hAnsi="Times New Roman" w:cs="Times New Roman"/>
        </w:rPr>
        <w:t xml:space="preserve"> </w:t>
      </w:r>
      <w:r w:rsidR="00C8556B" w:rsidRPr="008E3A84">
        <w:rPr>
          <w:rFonts w:ascii="Times New Roman" w:hAnsi="Times New Roman" w:cs="Times New Roman"/>
        </w:rPr>
        <w:t xml:space="preserve">prêté </w:t>
      </w:r>
      <w:r w:rsidRPr="008E3A84">
        <w:rPr>
          <w:rFonts w:ascii="Times New Roman" w:hAnsi="Times New Roman" w:cs="Times New Roman"/>
        </w:rPr>
        <w:t xml:space="preserve">pour </w:t>
      </w:r>
      <w:r w:rsidRPr="00CF7590">
        <w:rPr>
          <w:rFonts w:ascii="Times New Roman" w:hAnsi="Times New Roman" w:cs="Times New Roman"/>
          <w:highlight w:val="yellow"/>
        </w:rPr>
        <w:t>une durée de</w:t>
      </w:r>
      <w:r w:rsidR="00FF0F36" w:rsidRPr="00CF7590">
        <w:rPr>
          <w:rFonts w:ascii="Times New Roman" w:hAnsi="Times New Roman" w:cs="Times New Roman"/>
          <w:highlight w:val="yellow"/>
        </w:rPr>
        <w:t xml:space="preserve"> 5</w:t>
      </w:r>
      <w:r w:rsidR="008E5A5F" w:rsidRPr="00CF7590">
        <w:rPr>
          <w:rFonts w:ascii="Times New Roman" w:hAnsi="Times New Roman" w:cs="Times New Roman"/>
          <w:highlight w:val="yellow"/>
        </w:rPr>
        <w:t xml:space="preserve"> jours, du </w:t>
      </w:r>
      <w:r w:rsidR="00834C6A" w:rsidRPr="00CF7590">
        <w:rPr>
          <w:rFonts w:ascii="Times New Roman" w:hAnsi="Times New Roman" w:cs="Times New Roman"/>
          <w:highlight w:val="yellow"/>
        </w:rPr>
        <w:t xml:space="preserve">lundi </w:t>
      </w:r>
      <w:r w:rsidR="00FF0F36" w:rsidRPr="00CF7590">
        <w:rPr>
          <w:rFonts w:ascii="Times New Roman" w:hAnsi="Times New Roman" w:cs="Times New Roman"/>
          <w:highlight w:val="yellow"/>
        </w:rPr>
        <w:t>19 octobre</w:t>
      </w:r>
      <w:r w:rsidR="008E5A5F" w:rsidRPr="00CF7590">
        <w:rPr>
          <w:rFonts w:ascii="Times New Roman" w:hAnsi="Times New Roman" w:cs="Times New Roman"/>
          <w:highlight w:val="yellow"/>
        </w:rPr>
        <w:t xml:space="preserve"> 2020 au </w:t>
      </w:r>
      <w:r w:rsidR="00834C6A" w:rsidRPr="00CF7590">
        <w:rPr>
          <w:rFonts w:ascii="Times New Roman" w:hAnsi="Times New Roman" w:cs="Times New Roman"/>
          <w:highlight w:val="yellow"/>
        </w:rPr>
        <w:t xml:space="preserve">vendredi </w:t>
      </w:r>
      <w:r w:rsidR="008E5A5F" w:rsidRPr="00CF7590">
        <w:rPr>
          <w:rFonts w:ascii="Times New Roman" w:hAnsi="Times New Roman" w:cs="Times New Roman"/>
          <w:highlight w:val="yellow"/>
        </w:rPr>
        <w:t>2</w:t>
      </w:r>
      <w:r w:rsidR="00FF0F36" w:rsidRPr="00CF7590">
        <w:rPr>
          <w:rFonts w:ascii="Times New Roman" w:hAnsi="Times New Roman" w:cs="Times New Roman"/>
          <w:highlight w:val="yellow"/>
        </w:rPr>
        <w:t>3</w:t>
      </w:r>
      <w:r w:rsidR="008E5A5F" w:rsidRPr="00CF7590">
        <w:rPr>
          <w:rFonts w:ascii="Times New Roman" w:hAnsi="Times New Roman" w:cs="Times New Roman"/>
          <w:highlight w:val="yellow"/>
        </w:rPr>
        <w:t xml:space="preserve"> octobre</w:t>
      </w:r>
      <w:r w:rsidRPr="00CF7590">
        <w:rPr>
          <w:rFonts w:ascii="Times New Roman" w:hAnsi="Times New Roman" w:cs="Times New Roman"/>
          <w:highlight w:val="yellow"/>
        </w:rPr>
        <w:t xml:space="preserve"> 2020</w:t>
      </w:r>
      <w:r w:rsidR="00FF0F36" w:rsidRPr="00CF7590">
        <w:rPr>
          <w:rFonts w:ascii="Times New Roman" w:hAnsi="Times New Roman" w:cs="Times New Roman"/>
          <w:highlight w:val="yellow"/>
        </w:rPr>
        <w:t xml:space="preserve"> inclus</w:t>
      </w:r>
      <w:r w:rsidRPr="00CF7590">
        <w:rPr>
          <w:rFonts w:ascii="Times New Roman" w:hAnsi="Times New Roman" w:cs="Times New Roman"/>
          <w:highlight w:val="yellow"/>
        </w:rPr>
        <w:t>.</w:t>
      </w:r>
    </w:p>
    <w:p w:rsidR="00834C6A" w:rsidRPr="008E3A84" w:rsidRDefault="00834C6A" w:rsidP="00163F54">
      <w:pPr>
        <w:jc w:val="both"/>
        <w:rPr>
          <w:rFonts w:ascii="Times New Roman" w:hAnsi="Times New Roman" w:cs="Times New Roman"/>
        </w:rPr>
      </w:pPr>
      <w:r w:rsidRPr="00CF7590">
        <w:rPr>
          <w:rFonts w:ascii="Times New Roman" w:hAnsi="Times New Roman" w:cs="Times New Roman"/>
          <w:highlight w:val="yellow"/>
        </w:rPr>
        <w:lastRenderedPageBreak/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="00CF7590"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 xml:space="preserve">s’engage à restituer le matériel visé au III. </w:t>
      </w:r>
      <w:proofErr w:type="gramStart"/>
      <w:r w:rsidRPr="00CF7590">
        <w:rPr>
          <w:rFonts w:ascii="Times New Roman" w:hAnsi="Times New Roman" w:cs="Times New Roman"/>
          <w:highlight w:val="yellow"/>
        </w:rPr>
        <w:t>le</w:t>
      </w:r>
      <w:proofErr w:type="gramEnd"/>
      <w:r w:rsidRPr="00CF7590">
        <w:rPr>
          <w:rFonts w:ascii="Times New Roman" w:hAnsi="Times New Roman" w:cs="Times New Roman"/>
          <w:highlight w:val="yellow"/>
        </w:rPr>
        <w:t xml:space="preserve"> vendredi 2</w:t>
      </w:r>
      <w:r w:rsidR="00FF0F36" w:rsidRPr="00CF7590">
        <w:rPr>
          <w:rFonts w:ascii="Times New Roman" w:hAnsi="Times New Roman" w:cs="Times New Roman"/>
          <w:highlight w:val="yellow"/>
        </w:rPr>
        <w:t>3</w:t>
      </w:r>
      <w:r w:rsidRPr="00CF7590">
        <w:rPr>
          <w:rFonts w:ascii="Times New Roman" w:hAnsi="Times New Roman" w:cs="Times New Roman"/>
          <w:highlight w:val="yellow"/>
        </w:rPr>
        <w:t xml:space="preserve"> octobre 2020 avant 18h.</w:t>
      </w:r>
    </w:p>
    <w:p w:rsidR="00EC5DA1" w:rsidRPr="008E3A84" w:rsidRDefault="00EC5DA1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 xml:space="preserve">Lieu d’utilisation du matériel </w:t>
      </w:r>
      <w:r w:rsidR="00D04874" w:rsidRPr="008E3A84">
        <w:rPr>
          <w:rFonts w:ascii="Times New Roman" w:hAnsi="Times New Roman" w:cs="Times New Roman"/>
          <w:b/>
          <w:u w:val="single"/>
        </w:rPr>
        <w:t>prêté</w:t>
      </w:r>
      <w:r w:rsidRPr="008E3A84">
        <w:rPr>
          <w:rFonts w:ascii="Times New Roman" w:hAnsi="Times New Roman" w:cs="Times New Roman"/>
          <w:b/>
          <w:u w:val="single"/>
        </w:rPr>
        <w:t>.</w:t>
      </w:r>
    </w:p>
    <w:p w:rsidR="00AF3AEC" w:rsidRPr="008E3A84" w:rsidRDefault="00AF3AEC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 xml:space="preserve">Le matériel visé au III. </w:t>
      </w:r>
      <w:proofErr w:type="gramStart"/>
      <w:r w:rsidRPr="008E3A84">
        <w:rPr>
          <w:rFonts w:ascii="Times New Roman" w:hAnsi="Times New Roman" w:cs="Times New Roman"/>
        </w:rPr>
        <w:t>sera</w:t>
      </w:r>
      <w:proofErr w:type="gramEnd"/>
      <w:r w:rsidRPr="008E3A84">
        <w:rPr>
          <w:rFonts w:ascii="Times New Roman" w:hAnsi="Times New Roman" w:cs="Times New Roman"/>
        </w:rPr>
        <w:t xml:space="preserve"> utilisé par </w:t>
      </w:r>
      <w:r w:rsidR="00FF0F36"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="00FF0F36" w:rsidRPr="008E3A84"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>dans les locaux de :</w:t>
      </w:r>
    </w:p>
    <w:p w:rsidR="00AF3AEC" w:rsidRPr="00CF7590" w:rsidRDefault="00002E88" w:rsidP="00163F54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Exemple : </w:t>
      </w:r>
      <w:r w:rsidR="00AF3AEC" w:rsidRPr="00CF7590">
        <w:rPr>
          <w:rFonts w:ascii="Times New Roman" w:hAnsi="Times New Roman" w:cs="Times New Roman"/>
          <w:highlight w:val="yellow"/>
        </w:rPr>
        <w:t>HEI – Hautes Etudes d’Ingénieur, situé au 13 rue de Toul BP 41290 59014 Lille CEDEX - France</w:t>
      </w:r>
    </w:p>
    <w:p w:rsidR="00EC5DA1" w:rsidRPr="008E3A84" w:rsidRDefault="00B3555B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En cas de modification des lieux d’utilisation du matériel emprunté</w:t>
      </w:r>
      <w:r w:rsidRPr="005D2BC7">
        <w:rPr>
          <w:rFonts w:ascii="Times New Roman" w:hAnsi="Times New Roman" w:cs="Times New Roman"/>
          <w:highlight w:val="yellow"/>
        </w:rPr>
        <w:t xml:space="preserve">, </w:t>
      </w:r>
      <w:r w:rsidR="005D2BC7" w:rsidRPr="005D2BC7">
        <w:rPr>
          <w:rFonts w:ascii="Times New Roman" w:hAnsi="Times New Roman" w:cs="Times New Roman"/>
          <w:highlight w:val="yellow"/>
        </w:rPr>
        <w:t>M/Mme X</w:t>
      </w:r>
      <w:r w:rsidR="005D2BC7"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>s’engage à en informer expressément l’ENSAIT</w:t>
      </w:r>
      <w:r w:rsidR="003515EF" w:rsidRPr="008E3A84">
        <w:rPr>
          <w:rFonts w:ascii="Times New Roman" w:hAnsi="Times New Roman" w:cs="Times New Roman"/>
        </w:rPr>
        <w:t xml:space="preserve">, qui devra donner son accord. </w:t>
      </w:r>
    </w:p>
    <w:p w:rsidR="003515EF" w:rsidRPr="008E3A84" w:rsidRDefault="00D04874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Montant du prêt</w:t>
      </w:r>
      <w:r w:rsidR="003515EF" w:rsidRPr="008E3A84">
        <w:rPr>
          <w:rFonts w:ascii="Times New Roman" w:hAnsi="Times New Roman" w:cs="Times New Roman"/>
          <w:b/>
          <w:u w:val="single"/>
        </w:rPr>
        <w:t>.</w:t>
      </w:r>
    </w:p>
    <w:p w:rsidR="003515EF" w:rsidRPr="008E3A84" w:rsidRDefault="003515EF" w:rsidP="00163F54">
      <w:p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</w:rPr>
        <w:t xml:space="preserve">L’emprunt du matériel visé au III. </w:t>
      </w:r>
      <w:proofErr w:type="gramStart"/>
      <w:r w:rsidRPr="008E3A84">
        <w:rPr>
          <w:rFonts w:ascii="Times New Roman" w:hAnsi="Times New Roman" w:cs="Times New Roman"/>
        </w:rPr>
        <w:t>par</w:t>
      </w:r>
      <w:proofErr w:type="gramEnd"/>
      <w:r w:rsidRPr="008E3A84">
        <w:rPr>
          <w:rFonts w:ascii="Times New Roman" w:hAnsi="Times New Roman" w:cs="Times New Roman"/>
        </w:rPr>
        <w:t xml:space="preserve"> </w:t>
      </w:r>
      <w:r w:rsidR="00FF0F36"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="00FF0F36" w:rsidRPr="008E3A84"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>à l’ENSAIT est conclu à titre</w:t>
      </w:r>
      <w:r w:rsidR="00D04874" w:rsidRPr="008E3A84">
        <w:rPr>
          <w:rFonts w:ascii="Times New Roman" w:hAnsi="Times New Roman" w:cs="Times New Roman"/>
        </w:rPr>
        <w:t xml:space="preserve"> gratuit conformément à l’article 1876 du code civil.</w:t>
      </w:r>
    </w:p>
    <w:p w:rsidR="00AF3AEC" w:rsidRPr="008E3A84" w:rsidRDefault="00AF3AEC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Responsabilité – Assurance.</w:t>
      </w:r>
    </w:p>
    <w:p w:rsidR="00172617" w:rsidRPr="008E3A84" w:rsidRDefault="00CF7590" w:rsidP="00163F54">
      <w:pPr>
        <w:jc w:val="both"/>
        <w:rPr>
          <w:rFonts w:ascii="Times New Roman" w:hAnsi="Times New Roman" w:cs="Times New Roman"/>
        </w:rPr>
      </w:pPr>
      <w:r w:rsidRPr="00CF7590">
        <w:rPr>
          <w:rFonts w:ascii="Times New Roman" w:hAnsi="Times New Roman" w:cs="Times New Roman"/>
          <w:highlight w:val="yellow"/>
        </w:rPr>
        <w:t>M/Mme X</w:t>
      </w:r>
      <w:r w:rsidR="005E0360" w:rsidRPr="00CF7590">
        <w:rPr>
          <w:rFonts w:ascii="Times New Roman" w:hAnsi="Times New Roman" w:cs="Times New Roman"/>
          <w:highlight w:val="yellow"/>
        </w:rPr>
        <w:t>,</w:t>
      </w:r>
      <w:r w:rsidR="005E0360" w:rsidRPr="008E3A84">
        <w:rPr>
          <w:rFonts w:ascii="Times New Roman" w:hAnsi="Times New Roman" w:cs="Times New Roman"/>
        </w:rPr>
        <w:t xml:space="preserve"> en sa qualité de gardien de la chose,</w:t>
      </w:r>
      <w:r w:rsidR="00172617" w:rsidRPr="008E3A84">
        <w:rPr>
          <w:rFonts w:ascii="Times New Roman" w:hAnsi="Times New Roman" w:cs="Times New Roman"/>
        </w:rPr>
        <w:t xml:space="preserve"> s’engage à utiliser le matériel visé au III. </w:t>
      </w:r>
      <w:proofErr w:type="gramStart"/>
      <w:r w:rsidR="00B3555B" w:rsidRPr="008E3A84">
        <w:rPr>
          <w:rFonts w:ascii="Times New Roman" w:hAnsi="Times New Roman" w:cs="Times New Roman"/>
        </w:rPr>
        <w:t>c</w:t>
      </w:r>
      <w:r w:rsidR="00172617" w:rsidRPr="008E3A84">
        <w:rPr>
          <w:rFonts w:ascii="Times New Roman" w:hAnsi="Times New Roman" w:cs="Times New Roman"/>
        </w:rPr>
        <w:t>onformément</w:t>
      </w:r>
      <w:proofErr w:type="gramEnd"/>
      <w:r w:rsidR="00172617" w:rsidRPr="008E3A84">
        <w:rPr>
          <w:rFonts w:ascii="Times New Roman" w:hAnsi="Times New Roman" w:cs="Times New Roman"/>
        </w:rPr>
        <w:t xml:space="preserve"> aux usages propres à l’utilisation</w:t>
      </w:r>
      <w:r w:rsidR="003A30BB" w:rsidRPr="008E3A84">
        <w:rPr>
          <w:rFonts w:ascii="Times New Roman" w:hAnsi="Times New Roman" w:cs="Times New Roman"/>
        </w:rPr>
        <w:t xml:space="preserve"> de ce matériel (notamment </w:t>
      </w:r>
      <w:r w:rsidR="005E0360" w:rsidRPr="008E3A84">
        <w:rPr>
          <w:rFonts w:ascii="Times New Roman" w:hAnsi="Times New Roman" w:cs="Times New Roman"/>
        </w:rPr>
        <w:t>celles prévues par les notices), et à assurer celui-ci pour la durée de l’emprunt mentionné au V.</w:t>
      </w:r>
    </w:p>
    <w:p w:rsidR="005E0360" w:rsidRPr="008E3A84" w:rsidRDefault="005E0360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 xml:space="preserve">L’ENSAIT ne pourra être tenue pour responsable des dommages de toute nature, directs ou indirects, que pourrait subir </w:t>
      </w:r>
      <w:r w:rsidR="00FF0F36"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Pr="008E3A84">
        <w:rPr>
          <w:rFonts w:ascii="Times New Roman" w:hAnsi="Times New Roman" w:cs="Times New Roman"/>
        </w:rPr>
        <w:t>, ou des tiers, du fait de l’utilisation du matériel emprunté.</w:t>
      </w:r>
    </w:p>
    <w:p w:rsidR="00D04874" w:rsidRPr="008E3A84" w:rsidRDefault="00D04874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Restitution.</w:t>
      </w:r>
    </w:p>
    <w:p w:rsidR="00B3555B" w:rsidRPr="008E3A84" w:rsidRDefault="00FF0F36" w:rsidP="00163F54">
      <w:pPr>
        <w:jc w:val="both"/>
        <w:rPr>
          <w:rFonts w:ascii="Times New Roman" w:hAnsi="Times New Roman" w:cs="Times New Roman"/>
        </w:rPr>
      </w:pPr>
      <w:r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Pr="008E3A84">
        <w:rPr>
          <w:rFonts w:ascii="Times New Roman" w:hAnsi="Times New Roman" w:cs="Times New Roman"/>
        </w:rPr>
        <w:t xml:space="preserve"> </w:t>
      </w:r>
      <w:r w:rsidR="005E0360" w:rsidRPr="008E3A84">
        <w:rPr>
          <w:rFonts w:ascii="Times New Roman" w:hAnsi="Times New Roman" w:cs="Times New Roman"/>
        </w:rPr>
        <w:t>s’engage à restituer</w:t>
      </w:r>
      <w:r w:rsidR="00B3555B" w:rsidRPr="008E3A84">
        <w:rPr>
          <w:rFonts w:ascii="Times New Roman" w:hAnsi="Times New Roman" w:cs="Times New Roman"/>
        </w:rPr>
        <w:t xml:space="preserve"> le matériel à l’ENSAIT en p</w:t>
      </w:r>
      <w:r w:rsidR="00D04874" w:rsidRPr="008E3A84">
        <w:rPr>
          <w:rFonts w:ascii="Times New Roman" w:hAnsi="Times New Roman" w:cs="Times New Roman"/>
        </w:rPr>
        <w:t>arfait état</w:t>
      </w:r>
      <w:r w:rsidR="003515EF" w:rsidRPr="008E3A84">
        <w:rPr>
          <w:rFonts w:ascii="Times New Roman" w:hAnsi="Times New Roman" w:cs="Times New Roman"/>
        </w:rPr>
        <w:t xml:space="preserve"> de fonctionnement.</w:t>
      </w:r>
    </w:p>
    <w:p w:rsidR="00971E29" w:rsidRPr="008E3A84" w:rsidRDefault="00D04874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 xml:space="preserve">Si </w:t>
      </w:r>
      <w:r w:rsidR="00163F54"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="00163F54" w:rsidRPr="008E3A84">
        <w:rPr>
          <w:rFonts w:ascii="Times New Roman" w:hAnsi="Times New Roman" w:cs="Times New Roman"/>
        </w:rPr>
        <w:t xml:space="preserve"> </w:t>
      </w:r>
      <w:r w:rsidRPr="008E3A84">
        <w:rPr>
          <w:rFonts w:ascii="Times New Roman" w:hAnsi="Times New Roman" w:cs="Times New Roman"/>
        </w:rPr>
        <w:t>ne restitue pas le matériel à l’ENSAIT au terme de la période de prêt et au plus tard dans les 15 jours à compter d’une mise en demeure écrite</w:t>
      </w:r>
      <w:r w:rsidR="00C8556B" w:rsidRPr="008E3A84">
        <w:rPr>
          <w:rFonts w:ascii="Times New Roman" w:hAnsi="Times New Roman" w:cs="Times New Roman"/>
        </w:rPr>
        <w:t>,</w:t>
      </w:r>
      <w:r w:rsidRPr="008E3A84">
        <w:rPr>
          <w:rFonts w:ascii="Times New Roman" w:hAnsi="Times New Roman" w:cs="Times New Roman"/>
        </w:rPr>
        <w:t xml:space="preserve"> envoyé par lettre recommandée avec accusé de réception, ou par voie électronique avec accusé de réception, de restitution du matériel, l’ENSAIT facturera alors le matériel </w:t>
      </w:r>
      <w:r w:rsidR="00971E29" w:rsidRPr="008E3A84">
        <w:rPr>
          <w:rFonts w:ascii="Times New Roman" w:hAnsi="Times New Roman" w:cs="Times New Roman"/>
        </w:rPr>
        <w:t xml:space="preserve">à </w:t>
      </w:r>
      <w:r w:rsidR="00FF0F36"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="00FF0F36" w:rsidRPr="008E3A84">
        <w:rPr>
          <w:rFonts w:ascii="Times New Roman" w:hAnsi="Times New Roman" w:cs="Times New Roman"/>
        </w:rPr>
        <w:t xml:space="preserve">. </w:t>
      </w:r>
      <w:r w:rsidR="00C8556B" w:rsidRPr="008E3A84">
        <w:rPr>
          <w:rFonts w:ascii="Times New Roman" w:hAnsi="Times New Roman" w:cs="Times New Roman"/>
        </w:rPr>
        <w:t>Le prix est payable sous 30</w:t>
      </w:r>
      <w:r w:rsidR="00971E29" w:rsidRPr="008E3A84">
        <w:rPr>
          <w:rFonts w:ascii="Times New Roman" w:hAnsi="Times New Roman" w:cs="Times New Roman"/>
        </w:rPr>
        <w:t xml:space="preserve"> jours, la présente Convention valant alors achat de la part de </w:t>
      </w:r>
      <w:r w:rsidR="00163F54"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  <w:r w:rsidR="00971E29" w:rsidRPr="008E3A84">
        <w:rPr>
          <w:rFonts w:ascii="Times New Roman" w:hAnsi="Times New Roman" w:cs="Times New Roman"/>
        </w:rPr>
        <w:t xml:space="preserve"> au prix neuf du matériel</w:t>
      </w:r>
      <w:r w:rsidR="00FD1560" w:rsidRPr="008E3A84">
        <w:rPr>
          <w:rFonts w:ascii="Times New Roman" w:hAnsi="Times New Roman" w:cs="Times New Roman"/>
        </w:rPr>
        <w:t xml:space="preserve"> (cf. ANNEXE)</w:t>
      </w:r>
      <w:r w:rsidR="00971E29" w:rsidRPr="008E3A84">
        <w:rPr>
          <w:rFonts w:ascii="Times New Roman" w:hAnsi="Times New Roman" w:cs="Times New Roman"/>
        </w:rPr>
        <w:t>.</w:t>
      </w:r>
    </w:p>
    <w:p w:rsidR="00971E29" w:rsidRPr="008E3A84" w:rsidRDefault="00971E29" w:rsidP="00163F5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 w:rsidRPr="008E3A84">
        <w:rPr>
          <w:rFonts w:ascii="Times New Roman" w:hAnsi="Times New Roman" w:cs="Times New Roman"/>
          <w:b/>
          <w:u w:val="single"/>
        </w:rPr>
        <w:t>Résolution des litiges.</w:t>
      </w:r>
    </w:p>
    <w:p w:rsidR="00971E29" w:rsidRPr="008E3A84" w:rsidRDefault="00971E29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La loi applicable à la Convention est la loi française.</w:t>
      </w:r>
    </w:p>
    <w:p w:rsidR="00971E29" w:rsidRDefault="00971E29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Sauf accord amiable, tout différend relatif à l’interprétation ou à l’exécution de cette convention sera soumis aux tribunaux compétents selon la loi française.</w:t>
      </w:r>
    </w:p>
    <w:p w:rsidR="002E4DAE" w:rsidRPr="008E3A84" w:rsidRDefault="002E4DAE" w:rsidP="00163F54">
      <w:pPr>
        <w:jc w:val="both"/>
        <w:rPr>
          <w:rFonts w:ascii="Times New Roman" w:hAnsi="Times New Roman" w:cs="Times New Roman"/>
        </w:rPr>
      </w:pPr>
    </w:p>
    <w:p w:rsidR="00FB7B8D" w:rsidRPr="008E3A84" w:rsidRDefault="00FB7B8D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  <w:b/>
          <w:u w:val="single"/>
        </w:rPr>
        <w:t>ANNEXE :</w:t>
      </w:r>
      <w:r w:rsidRPr="008E3A84">
        <w:rPr>
          <w:rFonts w:ascii="Times New Roman" w:hAnsi="Times New Roman" w:cs="Times New Roman"/>
        </w:rPr>
        <w:t xml:space="preserve"> </w:t>
      </w:r>
      <w:r w:rsidRPr="00CF7590">
        <w:rPr>
          <w:rFonts w:ascii="Times New Roman" w:hAnsi="Times New Roman" w:cs="Times New Roman"/>
          <w:highlight w:val="yellow"/>
        </w:rPr>
        <w:t>Devis</w:t>
      </w:r>
      <w:r w:rsidRPr="00002E88">
        <w:rPr>
          <w:rFonts w:ascii="Times New Roman" w:hAnsi="Times New Roman" w:cs="Times New Roman"/>
          <w:highlight w:val="yellow"/>
        </w:rPr>
        <w:t xml:space="preserve"> </w:t>
      </w:r>
      <w:r w:rsidR="00002E88" w:rsidRPr="00002E88">
        <w:rPr>
          <w:rFonts w:ascii="Times New Roman" w:hAnsi="Times New Roman" w:cs="Times New Roman"/>
          <w:highlight w:val="yellow"/>
        </w:rPr>
        <w:t>Matériel</w:t>
      </w:r>
      <w:r w:rsidR="00002E88">
        <w:rPr>
          <w:rFonts w:ascii="Times New Roman" w:hAnsi="Times New Roman" w:cs="Times New Roman"/>
        </w:rPr>
        <w:t xml:space="preserve"> </w:t>
      </w:r>
      <w:r w:rsidR="00002E88" w:rsidRPr="00002E88">
        <w:rPr>
          <w:rFonts w:ascii="Times New Roman" w:hAnsi="Times New Roman" w:cs="Times New Roman"/>
          <w:highlight w:val="yellow"/>
        </w:rPr>
        <w:t>ou estimation du prix</w:t>
      </w:r>
      <w:r w:rsidR="00002E88">
        <w:rPr>
          <w:rFonts w:ascii="Times New Roman" w:hAnsi="Times New Roman" w:cs="Times New Roman"/>
        </w:rPr>
        <w:t xml:space="preserve"> </w:t>
      </w:r>
    </w:p>
    <w:p w:rsidR="003515EF" w:rsidRPr="008E3A84" w:rsidRDefault="00FF0F36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Fait à Roubaix le</w:t>
      </w:r>
    </w:p>
    <w:p w:rsidR="003515EF" w:rsidRPr="008E3A84" w:rsidRDefault="003515EF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Signature :</w:t>
      </w:r>
      <w:r w:rsidR="00971E29" w:rsidRPr="008E3A84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971E29" w:rsidRPr="008E3A84" w:rsidRDefault="003515EF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Monsieur le Directeur Eric DEVAUX</w:t>
      </w:r>
      <w:r w:rsidR="00971E29" w:rsidRPr="008E3A84">
        <w:rPr>
          <w:rFonts w:ascii="Times New Roman" w:hAnsi="Times New Roman" w:cs="Times New Roman"/>
        </w:rPr>
        <w:t xml:space="preserve"> </w:t>
      </w:r>
    </w:p>
    <w:p w:rsidR="00971E29" w:rsidRPr="008E3A84" w:rsidRDefault="00971E29" w:rsidP="00163F54">
      <w:pPr>
        <w:jc w:val="both"/>
        <w:rPr>
          <w:rFonts w:ascii="Times New Roman" w:hAnsi="Times New Roman" w:cs="Times New Roman"/>
        </w:rPr>
      </w:pPr>
    </w:p>
    <w:p w:rsidR="00971E29" w:rsidRPr="008E3A84" w:rsidRDefault="00971E29" w:rsidP="00163F54">
      <w:pPr>
        <w:jc w:val="both"/>
        <w:rPr>
          <w:rFonts w:ascii="Times New Roman" w:hAnsi="Times New Roman" w:cs="Times New Roman"/>
        </w:rPr>
      </w:pPr>
    </w:p>
    <w:p w:rsidR="00971E29" w:rsidRPr="008E3A84" w:rsidRDefault="00971E29" w:rsidP="00163F54">
      <w:pPr>
        <w:jc w:val="both"/>
        <w:rPr>
          <w:rFonts w:ascii="Times New Roman" w:hAnsi="Times New Roman" w:cs="Times New Roman"/>
        </w:rPr>
      </w:pPr>
      <w:r w:rsidRPr="008E3A84">
        <w:rPr>
          <w:rFonts w:ascii="Times New Roman" w:hAnsi="Times New Roman" w:cs="Times New Roman"/>
        </w:rPr>
        <w:t>Signature :</w:t>
      </w:r>
    </w:p>
    <w:p w:rsidR="003515EF" w:rsidRPr="008E3A84" w:rsidRDefault="00FF0F36" w:rsidP="00163F54">
      <w:pPr>
        <w:jc w:val="both"/>
        <w:rPr>
          <w:rFonts w:ascii="Times New Roman" w:hAnsi="Times New Roman" w:cs="Times New Roman"/>
        </w:rPr>
      </w:pPr>
      <w:r w:rsidRPr="00CF7590">
        <w:rPr>
          <w:rFonts w:ascii="Times New Roman" w:hAnsi="Times New Roman" w:cs="Times New Roman"/>
          <w:highlight w:val="yellow"/>
        </w:rPr>
        <w:t>M</w:t>
      </w:r>
      <w:r w:rsidR="00CF7590" w:rsidRPr="00CF7590">
        <w:rPr>
          <w:rFonts w:ascii="Times New Roman" w:hAnsi="Times New Roman" w:cs="Times New Roman"/>
          <w:highlight w:val="yellow"/>
        </w:rPr>
        <w:t>/Mme X</w:t>
      </w:r>
    </w:p>
    <w:sectPr w:rsidR="003515EF" w:rsidRPr="008E3A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36" w:rsidRDefault="00FF0F36" w:rsidP="00FF0F36">
      <w:pPr>
        <w:spacing w:after="0" w:line="240" w:lineRule="auto"/>
      </w:pPr>
      <w:r>
        <w:separator/>
      </w:r>
    </w:p>
  </w:endnote>
  <w:endnote w:type="continuationSeparator" w:id="0">
    <w:p w:rsidR="00FF0F36" w:rsidRDefault="00FF0F36" w:rsidP="00F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566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F0F36" w:rsidRPr="008E3A84" w:rsidRDefault="00FF0F36">
            <w:pPr>
              <w:pStyle w:val="Pieddepage"/>
              <w:jc w:val="right"/>
              <w:rPr>
                <w:rFonts w:ascii="Times New Roman" w:hAnsi="Times New Roman" w:cs="Times New Roman"/>
              </w:rPr>
            </w:pPr>
            <w:r w:rsidRPr="008E3A84">
              <w:rPr>
                <w:rFonts w:ascii="Times New Roman" w:hAnsi="Times New Roman" w:cs="Times New Roman"/>
              </w:rPr>
              <w:t xml:space="preserve">Page </w:t>
            </w:r>
            <w:r w:rsidRPr="008E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E3A8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E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3337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E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E3A84">
              <w:rPr>
                <w:rFonts w:ascii="Times New Roman" w:hAnsi="Times New Roman" w:cs="Times New Roman"/>
              </w:rPr>
              <w:t xml:space="preserve"> sur </w:t>
            </w:r>
            <w:r w:rsidRPr="008E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E3A8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E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33371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8E3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F36" w:rsidRPr="008E3A84" w:rsidRDefault="00FF0F36">
    <w:pPr>
      <w:pStyle w:val="Pieddepage"/>
      <w:rPr>
        <w:rFonts w:ascii="Times New Roman" w:hAnsi="Times New Roman" w:cs="Times New Roman"/>
      </w:rPr>
    </w:pPr>
    <w:r w:rsidRPr="008E3A84">
      <w:rPr>
        <w:rFonts w:ascii="Times New Roman" w:hAnsi="Times New Roman" w:cs="Times New Roman"/>
      </w:rPr>
      <w:t xml:space="preserve">Convention de prêt à usage ENSAIT – </w:t>
    </w:r>
    <w:r w:rsidR="00002E88" w:rsidRPr="00002E88">
      <w:rPr>
        <w:rFonts w:ascii="Times New Roman" w:hAnsi="Times New Roman" w:cs="Times New Roman"/>
        <w:highlight w:val="yellow"/>
      </w:rPr>
      <w:t>NOM DU MATERIEL EMPRUNTE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36" w:rsidRDefault="00FF0F36" w:rsidP="00FF0F36">
      <w:pPr>
        <w:spacing w:after="0" w:line="240" w:lineRule="auto"/>
      </w:pPr>
      <w:r>
        <w:separator/>
      </w:r>
    </w:p>
  </w:footnote>
  <w:footnote w:type="continuationSeparator" w:id="0">
    <w:p w:rsidR="00FF0F36" w:rsidRDefault="00FF0F36" w:rsidP="00FF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590" w:rsidRDefault="00CF7590">
    <w:pPr>
      <w:pStyle w:val="En-tte"/>
    </w:pPr>
    <w:r>
      <w:rPr>
        <w:noProof/>
        <w:lang w:eastAsia="fr-FR"/>
      </w:rPr>
      <w:drawing>
        <wp:inline distT="0" distB="0" distL="0" distR="0" wp14:anchorId="2D1C4C51">
          <wp:extent cx="2145665" cy="1725295"/>
          <wp:effectExtent l="0" t="0" r="6985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72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460AA"/>
    <w:multiLevelType w:val="hybridMultilevel"/>
    <w:tmpl w:val="6A20CF18"/>
    <w:lvl w:ilvl="0" w:tplc="9A8A2B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62662"/>
    <w:multiLevelType w:val="hybridMultilevel"/>
    <w:tmpl w:val="BD8664AC"/>
    <w:lvl w:ilvl="0" w:tplc="48DA5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6F"/>
    <w:rsid w:val="00002E88"/>
    <w:rsid w:val="00163F54"/>
    <w:rsid w:val="00172617"/>
    <w:rsid w:val="002E4DAE"/>
    <w:rsid w:val="003515EF"/>
    <w:rsid w:val="003A30BB"/>
    <w:rsid w:val="004261B2"/>
    <w:rsid w:val="004F3034"/>
    <w:rsid w:val="00533371"/>
    <w:rsid w:val="00584A85"/>
    <w:rsid w:val="005D2BC7"/>
    <w:rsid w:val="005D6EA7"/>
    <w:rsid w:val="005E0360"/>
    <w:rsid w:val="00834C6A"/>
    <w:rsid w:val="008E17F5"/>
    <w:rsid w:val="008E3A84"/>
    <w:rsid w:val="008E5A5F"/>
    <w:rsid w:val="009147B8"/>
    <w:rsid w:val="00934AA6"/>
    <w:rsid w:val="00971E29"/>
    <w:rsid w:val="00A26669"/>
    <w:rsid w:val="00AF3AEC"/>
    <w:rsid w:val="00B3555B"/>
    <w:rsid w:val="00B46A6F"/>
    <w:rsid w:val="00B8252D"/>
    <w:rsid w:val="00BB5352"/>
    <w:rsid w:val="00C8556B"/>
    <w:rsid w:val="00CE1045"/>
    <w:rsid w:val="00CF7590"/>
    <w:rsid w:val="00D04874"/>
    <w:rsid w:val="00D16F55"/>
    <w:rsid w:val="00EC5DA1"/>
    <w:rsid w:val="00FB7B8D"/>
    <w:rsid w:val="00FD1560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C723E8E-17F1-4258-A55A-DEE08863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A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46A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F36"/>
  </w:style>
  <w:style w:type="paragraph" w:styleId="Pieddepage">
    <w:name w:val="footer"/>
    <w:basedOn w:val="Normal"/>
    <w:link w:val="PieddepageCar"/>
    <w:uiPriority w:val="99"/>
    <w:unhideWhenUsed/>
    <w:rsid w:val="00F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Jehanno</dc:creator>
  <cp:lastModifiedBy>Nolan Jehanno</cp:lastModifiedBy>
  <cp:revision>9</cp:revision>
  <cp:lastPrinted>2020-10-14T13:29:00Z</cp:lastPrinted>
  <dcterms:created xsi:type="dcterms:W3CDTF">2021-01-26T09:39:00Z</dcterms:created>
  <dcterms:modified xsi:type="dcterms:W3CDTF">2021-04-22T08:27:00Z</dcterms:modified>
</cp:coreProperties>
</file>